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E183" w14:textId="3DD5D6B7" w:rsidR="00502A01" w:rsidRDefault="00502A01">
      <w:pPr>
        <w:rPr>
          <w:rFonts w:cstheme="minorHAnsi"/>
          <w:b/>
          <w:bCs/>
          <w:color w:val="000000" w:themeColor="text1"/>
          <w:sz w:val="28"/>
          <w:szCs w:val="28"/>
        </w:rPr>
      </w:pPr>
      <w:r>
        <w:rPr>
          <w:rFonts w:cstheme="minorHAnsi"/>
          <w:b/>
          <w:bCs/>
          <w:noProof/>
          <w:color w:val="000000" w:themeColor="text1"/>
          <w:sz w:val="28"/>
          <w:szCs w:val="28"/>
        </w:rPr>
        <w:softHyphen/>
      </w:r>
      <w:r>
        <w:rPr>
          <w:rFonts w:cstheme="minorHAnsi"/>
          <w:b/>
          <w:bCs/>
          <w:noProof/>
          <w:color w:val="000000" w:themeColor="text1"/>
          <w:sz w:val="28"/>
          <w:szCs w:val="28"/>
        </w:rPr>
        <w:softHyphen/>
      </w:r>
      <w:r>
        <w:rPr>
          <w:rFonts w:cstheme="minorHAnsi"/>
          <w:b/>
          <w:bCs/>
          <w:noProof/>
          <w:color w:val="000000" w:themeColor="text1"/>
          <w:sz w:val="28"/>
          <w:szCs w:val="28"/>
        </w:rPr>
        <w:drawing>
          <wp:inline distT="0" distB="0" distL="0" distR="0" wp14:anchorId="354F057E" wp14:editId="0C593B7E">
            <wp:extent cx="5731510" cy="2435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2435860"/>
                    </a:xfrm>
                    <a:prstGeom prst="rect">
                      <a:avLst/>
                    </a:prstGeom>
                  </pic:spPr>
                </pic:pic>
              </a:graphicData>
            </a:graphic>
          </wp:inline>
        </w:drawing>
      </w:r>
    </w:p>
    <w:p w14:paraId="3627FB82" w14:textId="77777777" w:rsidR="00502A01" w:rsidRDefault="00502A01">
      <w:pPr>
        <w:rPr>
          <w:rFonts w:cstheme="minorHAnsi"/>
          <w:b/>
          <w:bCs/>
          <w:color w:val="000000" w:themeColor="text1"/>
          <w:sz w:val="28"/>
          <w:szCs w:val="28"/>
        </w:rPr>
      </w:pPr>
    </w:p>
    <w:p w14:paraId="080A5A96" w14:textId="77777777" w:rsidR="00502A01" w:rsidRDefault="00502A01">
      <w:pPr>
        <w:rPr>
          <w:rFonts w:ascii="Helvetica" w:hAnsi="Helvetica" w:cstheme="minorHAnsi"/>
          <w:b/>
          <w:bCs/>
          <w:color w:val="000000" w:themeColor="text1"/>
          <w:sz w:val="22"/>
          <w:szCs w:val="22"/>
        </w:rPr>
      </w:pPr>
    </w:p>
    <w:p w14:paraId="4B876FC3" w14:textId="77777777" w:rsidR="00502A01" w:rsidRDefault="00502A01">
      <w:pPr>
        <w:rPr>
          <w:rFonts w:ascii="Helvetica" w:hAnsi="Helvetica" w:cstheme="minorHAnsi"/>
          <w:b/>
          <w:bCs/>
          <w:color w:val="000000" w:themeColor="text1"/>
          <w:sz w:val="22"/>
          <w:szCs w:val="22"/>
        </w:rPr>
      </w:pPr>
    </w:p>
    <w:p w14:paraId="566CB2F7" w14:textId="77777777" w:rsidR="00502A01" w:rsidRDefault="00502A01">
      <w:pPr>
        <w:rPr>
          <w:rFonts w:ascii="Helvetica" w:hAnsi="Helvetica" w:cstheme="minorHAnsi"/>
          <w:b/>
          <w:bCs/>
          <w:color w:val="000000" w:themeColor="text1"/>
          <w:sz w:val="22"/>
          <w:szCs w:val="22"/>
        </w:rPr>
      </w:pPr>
    </w:p>
    <w:p w14:paraId="19CDDEA8" w14:textId="25D779E9" w:rsidR="005829DF" w:rsidRPr="00502A01" w:rsidRDefault="00F77034">
      <w:pPr>
        <w:rPr>
          <w:rFonts w:ascii="Helvetica" w:hAnsi="Helvetica" w:cstheme="minorHAnsi"/>
          <w:b/>
          <w:bCs/>
          <w:color w:val="000000" w:themeColor="text1"/>
          <w:sz w:val="22"/>
          <w:szCs w:val="22"/>
        </w:rPr>
      </w:pPr>
      <w:r w:rsidRPr="00502A01">
        <w:rPr>
          <w:rFonts w:ascii="Helvetica" w:hAnsi="Helvetica" w:cstheme="minorHAnsi"/>
          <w:b/>
          <w:bCs/>
          <w:color w:val="000000" w:themeColor="text1"/>
          <w:sz w:val="22"/>
          <w:szCs w:val="22"/>
        </w:rPr>
        <w:t xml:space="preserve">Synched Events - </w:t>
      </w:r>
      <w:r w:rsidR="00366D4E" w:rsidRPr="00502A01">
        <w:rPr>
          <w:rFonts w:ascii="Helvetica" w:hAnsi="Helvetica" w:cstheme="minorHAnsi"/>
          <w:b/>
          <w:bCs/>
          <w:color w:val="000000" w:themeColor="text1"/>
          <w:sz w:val="22"/>
          <w:szCs w:val="22"/>
        </w:rPr>
        <w:t xml:space="preserve">Terms and Conditions </w:t>
      </w:r>
    </w:p>
    <w:p w14:paraId="6805389E" w14:textId="77777777" w:rsidR="004A605A" w:rsidRPr="00502A01" w:rsidRDefault="004A605A">
      <w:pPr>
        <w:rPr>
          <w:rFonts w:ascii="Helvetica" w:hAnsi="Helvetica" w:cstheme="minorHAnsi"/>
          <w:color w:val="000000" w:themeColor="text1"/>
          <w:sz w:val="22"/>
          <w:szCs w:val="22"/>
        </w:rPr>
      </w:pPr>
    </w:p>
    <w:p w14:paraId="61750491" w14:textId="5D03E608" w:rsidR="00366D4E" w:rsidRPr="00502A01" w:rsidRDefault="004A605A">
      <w:pPr>
        <w:rPr>
          <w:rFonts w:ascii="Helvetica" w:hAnsi="Helvetica" w:cstheme="minorHAnsi"/>
          <w:color w:val="000000" w:themeColor="text1"/>
          <w:sz w:val="22"/>
          <w:szCs w:val="22"/>
        </w:rPr>
      </w:pPr>
      <w:r w:rsidRPr="00502A01">
        <w:rPr>
          <w:rFonts w:ascii="Helvetica" w:hAnsi="Helvetica" w:cstheme="minorHAnsi"/>
          <w:color w:val="000000" w:themeColor="text1"/>
          <w:sz w:val="22"/>
          <w:szCs w:val="22"/>
        </w:rPr>
        <w:t>Please read</w:t>
      </w:r>
      <w:r w:rsidR="00F77034" w:rsidRPr="00502A01">
        <w:rPr>
          <w:rFonts w:ascii="Helvetica" w:hAnsi="Helvetica" w:cstheme="minorHAnsi"/>
          <w:color w:val="000000" w:themeColor="text1"/>
          <w:sz w:val="22"/>
          <w:szCs w:val="22"/>
        </w:rPr>
        <w:t>,</w:t>
      </w:r>
      <w:r w:rsidRPr="00502A01">
        <w:rPr>
          <w:rFonts w:ascii="Helvetica" w:hAnsi="Helvetica" w:cstheme="minorHAnsi"/>
          <w:color w:val="000000" w:themeColor="text1"/>
          <w:sz w:val="22"/>
          <w:szCs w:val="22"/>
        </w:rPr>
        <w:t xml:space="preserve"> sign and return</w:t>
      </w:r>
      <w:r w:rsidR="00F77034" w:rsidRPr="00502A01">
        <w:rPr>
          <w:rFonts w:ascii="Helvetica" w:hAnsi="Helvetica" w:cstheme="minorHAnsi"/>
          <w:color w:val="000000" w:themeColor="text1"/>
          <w:sz w:val="22"/>
          <w:szCs w:val="22"/>
        </w:rPr>
        <w:t xml:space="preserve"> this form to us</w:t>
      </w:r>
      <w:r w:rsidR="00C1099A" w:rsidRPr="00502A01">
        <w:rPr>
          <w:rFonts w:ascii="Helvetica" w:hAnsi="Helvetica" w:cstheme="minorHAnsi"/>
          <w:color w:val="000000" w:themeColor="text1"/>
          <w:sz w:val="22"/>
          <w:szCs w:val="22"/>
        </w:rPr>
        <w:t xml:space="preserve"> upon booking</w:t>
      </w:r>
      <w:r w:rsidRPr="00502A01">
        <w:rPr>
          <w:rFonts w:ascii="Helvetica" w:hAnsi="Helvetica" w:cstheme="minorHAnsi"/>
          <w:color w:val="000000" w:themeColor="text1"/>
          <w:sz w:val="22"/>
          <w:szCs w:val="22"/>
        </w:rPr>
        <w:t xml:space="preserve">. </w:t>
      </w:r>
      <w:proofErr w:type="spellStart"/>
      <w:r w:rsidRPr="00502A01">
        <w:rPr>
          <w:rFonts w:ascii="Helvetica" w:hAnsi="Helvetica" w:cstheme="minorHAnsi"/>
          <w:color w:val="000000" w:themeColor="text1"/>
          <w:sz w:val="22"/>
          <w:szCs w:val="22"/>
        </w:rPr>
        <w:t>Thankyou</w:t>
      </w:r>
      <w:proofErr w:type="spellEnd"/>
      <w:r w:rsidRPr="00502A01">
        <w:rPr>
          <w:rFonts w:ascii="Helvetica" w:hAnsi="Helvetica" w:cstheme="minorHAnsi"/>
          <w:color w:val="000000" w:themeColor="text1"/>
          <w:sz w:val="22"/>
          <w:szCs w:val="22"/>
        </w:rPr>
        <w:t xml:space="preserve"> for choosing to work with Sy</w:t>
      </w:r>
      <w:r w:rsidR="00C1099A" w:rsidRPr="00502A01">
        <w:rPr>
          <w:rFonts w:ascii="Helvetica" w:hAnsi="Helvetica" w:cstheme="minorHAnsi"/>
          <w:color w:val="000000" w:themeColor="text1"/>
          <w:sz w:val="22"/>
          <w:szCs w:val="22"/>
        </w:rPr>
        <w:t>n</w:t>
      </w:r>
      <w:r w:rsidRPr="00502A01">
        <w:rPr>
          <w:rFonts w:ascii="Helvetica" w:hAnsi="Helvetica" w:cstheme="minorHAnsi"/>
          <w:color w:val="000000" w:themeColor="text1"/>
          <w:sz w:val="22"/>
          <w:szCs w:val="22"/>
        </w:rPr>
        <w:t xml:space="preserve">ched Events. </w:t>
      </w:r>
    </w:p>
    <w:p w14:paraId="34155A3A" w14:textId="77777777" w:rsidR="00F77034" w:rsidRPr="00502A01" w:rsidRDefault="00F77034">
      <w:pPr>
        <w:rPr>
          <w:rFonts w:ascii="Helvetica" w:hAnsi="Helvetica" w:cstheme="minorHAnsi"/>
          <w:color w:val="000000" w:themeColor="text1"/>
          <w:sz w:val="22"/>
          <w:szCs w:val="22"/>
        </w:rPr>
      </w:pPr>
    </w:p>
    <w:p w14:paraId="1A49B10F" w14:textId="323336D7" w:rsidR="00366D4E" w:rsidRPr="00502A01" w:rsidRDefault="00366D4E">
      <w:pPr>
        <w:rPr>
          <w:rFonts w:ascii="Helvetica" w:hAnsi="Helvetica" w:cstheme="minorHAnsi"/>
          <w:b/>
          <w:bCs/>
          <w:color w:val="000000" w:themeColor="text1"/>
          <w:sz w:val="22"/>
          <w:szCs w:val="22"/>
        </w:rPr>
      </w:pPr>
      <w:r w:rsidRPr="00502A01">
        <w:rPr>
          <w:rFonts w:ascii="Helvetica" w:hAnsi="Helvetica" w:cstheme="minorHAnsi"/>
          <w:b/>
          <w:bCs/>
          <w:color w:val="000000" w:themeColor="text1"/>
          <w:sz w:val="22"/>
          <w:szCs w:val="22"/>
        </w:rPr>
        <w:t xml:space="preserve">H I R E </w:t>
      </w:r>
    </w:p>
    <w:p w14:paraId="71CBB2CA" w14:textId="77777777" w:rsidR="00F77034" w:rsidRPr="00502A01" w:rsidRDefault="00F77034">
      <w:pPr>
        <w:rPr>
          <w:rFonts w:ascii="Helvetica" w:hAnsi="Helvetica" w:cstheme="minorHAnsi"/>
          <w:color w:val="000000" w:themeColor="text1"/>
          <w:sz w:val="22"/>
          <w:szCs w:val="22"/>
        </w:rPr>
      </w:pPr>
    </w:p>
    <w:p w14:paraId="0E9575BF" w14:textId="709C86AF" w:rsidR="00366D4E" w:rsidRPr="00502A01" w:rsidRDefault="00366D4E" w:rsidP="00366D4E">
      <w:pPr>
        <w:rPr>
          <w:rFonts w:ascii="Helvetica" w:eastAsia="Times New Roman" w:hAnsi="Helvetica" w:cstheme="minorHAnsi"/>
          <w:color w:val="000000" w:themeColor="text1"/>
          <w:sz w:val="22"/>
          <w:szCs w:val="22"/>
          <w:lang w:eastAsia="en-GB"/>
        </w:rPr>
      </w:pPr>
      <w:r w:rsidRPr="00502A01">
        <w:rPr>
          <w:rFonts w:ascii="Helvetica" w:eastAsia="Times New Roman" w:hAnsi="Helvetica" w:cstheme="minorHAnsi"/>
          <w:color w:val="000000" w:themeColor="text1"/>
          <w:sz w:val="22"/>
          <w:szCs w:val="22"/>
          <w:lang w:eastAsia="en-GB"/>
        </w:rPr>
        <w:t xml:space="preserve">Please do double check everything looks correct on your </w:t>
      </w:r>
      <w:proofErr w:type="gramStart"/>
      <w:r w:rsidRPr="00502A01">
        <w:rPr>
          <w:rFonts w:ascii="Helvetica" w:eastAsia="Times New Roman" w:hAnsi="Helvetica" w:cstheme="minorHAnsi"/>
          <w:color w:val="000000" w:themeColor="text1"/>
          <w:sz w:val="22"/>
          <w:szCs w:val="22"/>
          <w:lang w:eastAsia="en-GB"/>
        </w:rPr>
        <w:t>invoice,</w:t>
      </w:r>
      <w:proofErr w:type="gramEnd"/>
      <w:r w:rsidRPr="00502A01">
        <w:rPr>
          <w:rFonts w:ascii="Helvetica" w:eastAsia="Times New Roman" w:hAnsi="Helvetica" w:cstheme="minorHAnsi"/>
          <w:color w:val="000000" w:themeColor="text1"/>
          <w:sz w:val="22"/>
          <w:szCs w:val="22"/>
          <w:lang w:eastAsia="en-GB"/>
        </w:rPr>
        <w:t xml:space="preserve"> </w:t>
      </w:r>
      <w:r w:rsidR="00C1099A" w:rsidRPr="00502A01">
        <w:rPr>
          <w:rFonts w:ascii="Helvetica" w:eastAsia="Times New Roman" w:hAnsi="Helvetica" w:cstheme="minorHAnsi"/>
          <w:color w:val="000000" w:themeColor="text1"/>
          <w:sz w:val="22"/>
          <w:szCs w:val="22"/>
          <w:lang w:eastAsia="en-GB"/>
        </w:rPr>
        <w:t>it</w:t>
      </w:r>
      <w:r w:rsidRPr="00502A01">
        <w:rPr>
          <w:rFonts w:ascii="Helvetica" w:eastAsia="Times New Roman" w:hAnsi="Helvetica" w:cstheme="minorHAnsi"/>
          <w:color w:val="000000" w:themeColor="text1"/>
          <w:sz w:val="22"/>
          <w:szCs w:val="22"/>
          <w:lang w:eastAsia="en-GB"/>
        </w:rPr>
        <w:t xml:space="preserve"> is your responsibility to check everything is listed there for you as we will deliver from this list for you.</w:t>
      </w:r>
    </w:p>
    <w:p w14:paraId="23571841" w14:textId="65858166" w:rsidR="00366D4E" w:rsidRPr="00502A01" w:rsidRDefault="00366D4E" w:rsidP="00366D4E">
      <w:pPr>
        <w:rPr>
          <w:rFonts w:ascii="Helvetica" w:eastAsia="Times New Roman" w:hAnsi="Helvetica" w:cstheme="minorHAnsi"/>
          <w:color w:val="000000" w:themeColor="text1"/>
          <w:sz w:val="22"/>
          <w:szCs w:val="22"/>
          <w:lang w:eastAsia="en-GB"/>
        </w:rPr>
      </w:pPr>
      <w:r w:rsidRPr="00502A01">
        <w:rPr>
          <w:rFonts w:ascii="Helvetica" w:eastAsia="Times New Roman" w:hAnsi="Helvetica" w:cstheme="minorHAnsi"/>
          <w:color w:val="000000" w:themeColor="text1"/>
          <w:sz w:val="22"/>
          <w:szCs w:val="22"/>
          <w:lang w:eastAsia="en-GB"/>
        </w:rPr>
        <w:br/>
        <w:t>A 20% non-refundable deposit of the total is due to secure the items and the rest is payable 2 weeks before the wedding. I'll confirm I've received payment by email.</w:t>
      </w:r>
      <w:r w:rsidRPr="00502A01">
        <w:rPr>
          <w:rFonts w:ascii="Helvetica" w:eastAsia="Times New Roman" w:hAnsi="Helvetica" w:cstheme="minorHAnsi"/>
          <w:color w:val="000000" w:themeColor="text1"/>
          <w:sz w:val="22"/>
          <w:szCs w:val="22"/>
          <w:lang w:eastAsia="en-GB"/>
        </w:rPr>
        <w:br/>
        <w:t xml:space="preserve">Please </w:t>
      </w:r>
      <w:r w:rsidR="00C1099A" w:rsidRPr="00502A01">
        <w:rPr>
          <w:rFonts w:ascii="Helvetica" w:eastAsia="Times New Roman" w:hAnsi="Helvetica" w:cstheme="minorHAnsi"/>
          <w:color w:val="000000" w:themeColor="text1"/>
          <w:sz w:val="22"/>
          <w:szCs w:val="22"/>
          <w:lang w:eastAsia="en-GB"/>
        </w:rPr>
        <w:t xml:space="preserve">provide </w:t>
      </w:r>
      <w:r w:rsidRPr="00502A01">
        <w:rPr>
          <w:rFonts w:ascii="Helvetica" w:eastAsia="Times New Roman" w:hAnsi="Helvetica" w:cstheme="minorHAnsi"/>
          <w:color w:val="000000" w:themeColor="text1"/>
          <w:sz w:val="22"/>
          <w:szCs w:val="22"/>
          <w:lang w:eastAsia="en-GB"/>
        </w:rPr>
        <w:t xml:space="preserve">your mobile and home address should </w:t>
      </w:r>
      <w:r w:rsidR="00C1099A" w:rsidRPr="00502A01">
        <w:rPr>
          <w:rFonts w:ascii="Helvetica" w:eastAsia="Times New Roman" w:hAnsi="Helvetica" w:cstheme="minorHAnsi"/>
          <w:color w:val="000000" w:themeColor="text1"/>
          <w:sz w:val="22"/>
          <w:szCs w:val="22"/>
          <w:lang w:eastAsia="en-GB"/>
        </w:rPr>
        <w:t>we</w:t>
      </w:r>
      <w:r w:rsidRPr="00502A01">
        <w:rPr>
          <w:rFonts w:ascii="Helvetica" w:eastAsia="Times New Roman" w:hAnsi="Helvetica" w:cstheme="minorHAnsi"/>
          <w:color w:val="000000" w:themeColor="text1"/>
          <w:sz w:val="22"/>
          <w:szCs w:val="22"/>
          <w:lang w:eastAsia="en-GB"/>
        </w:rPr>
        <w:t xml:space="preserve"> need to be in touch before or after the wedding. </w:t>
      </w:r>
    </w:p>
    <w:p w14:paraId="2DFDDD38" w14:textId="77777777" w:rsidR="00366D4E" w:rsidRPr="00502A01" w:rsidRDefault="00366D4E" w:rsidP="00366D4E">
      <w:pPr>
        <w:rPr>
          <w:rFonts w:ascii="Helvetica" w:eastAsia="Times New Roman" w:hAnsi="Helvetica" w:cstheme="minorHAnsi"/>
          <w:color w:val="000000" w:themeColor="text1"/>
          <w:sz w:val="22"/>
          <w:szCs w:val="22"/>
          <w:lang w:eastAsia="en-GB"/>
        </w:rPr>
      </w:pPr>
      <w:r w:rsidRPr="00502A01">
        <w:rPr>
          <w:rFonts w:ascii="Helvetica" w:eastAsia="Times New Roman" w:hAnsi="Helvetica" w:cstheme="minorHAnsi"/>
          <w:color w:val="000000" w:themeColor="text1"/>
          <w:sz w:val="22"/>
          <w:szCs w:val="22"/>
          <w:lang w:eastAsia="en-GB"/>
        </w:rPr>
        <w:br/>
        <w:t>By confirming your order with us you agree to all our terms of hire here and therefore will pay for damage and loss of items after the event at the prices stated on your invoice within 14 days after the event.</w:t>
      </w:r>
    </w:p>
    <w:p w14:paraId="39450EED" w14:textId="77777777" w:rsidR="00366D4E" w:rsidRPr="00502A01" w:rsidRDefault="00366D4E" w:rsidP="00366D4E">
      <w:pPr>
        <w:rPr>
          <w:rFonts w:ascii="Helvetica" w:eastAsia="Times New Roman" w:hAnsi="Helvetica" w:cstheme="minorHAnsi"/>
          <w:color w:val="000000" w:themeColor="text1"/>
          <w:sz w:val="22"/>
          <w:szCs w:val="22"/>
          <w:lang w:eastAsia="en-GB"/>
        </w:rPr>
      </w:pPr>
      <w:r w:rsidRPr="00502A01">
        <w:rPr>
          <w:rFonts w:ascii="Helvetica" w:eastAsia="Times New Roman" w:hAnsi="Helvetica" w:cstheme="minorHAnsi"/>
          <w:color w:val="000000" w:themeColor="text1"/>
          <w:sz w:val="22"/>
          <w:szCs w:val="22"/>
          <w:lang w:eastAsia="en-GB"/>
        </w:rPr>
        <w:br/>
        <w:t xml:space="preserve">No items can be removed from your invoice within the 14 days of your event date. </w:t>
      </w:r>
    </w:p>
    <w:p w14:paraId="0E832B56" w14:textId="77777777" w:rsidR="00366D4E" w:rsidRPr="00502A01" w:rsidRDefault="00366D4E" w:rsidP="00366D4E">
      <w:pPr>
        <w:rPr>
          <w:rFonts w:ascii="Helvetica" w:eastAsia="Times New Roman" w:hAnsi="Helvetica" w:cstheme="minorHAnsi"/>
          <w:color w:val="000000" w:themeColor="text1"/>
          <w:sz w:val="22"/>
          <w:szCs w:val="22"/>
          <w:lang w:eastAsia="en-GB"/>
        </w:rPr>
      </w:pPr>
      <w:r w:rsidRPr="00502A01">
        <w:rPr>
          <w:rFonts w:ascii="Helvetica" w:eastAsia="Times New Roman" w:hAnsi="Helvetica" w:cstheme="minorHAnsi"/>
          <w:color w:val="000000" w:themeColor="text1"/>
          <w:sz w:val="22"/>
          <w:szCs w:val="22"/>
          <w:lang w:eastAsia="en-GB"/>
        </w:rPr>
        <w:br/>
        <w:t xml:space="preserve">Please ensure all props and hire items are checked upon delivery/arrival to venue; or on collection from LLHQ, within two hours to confirm that your whole order is present and correct. If there are any pieces </w:t>
      </w:r>
      <w:proofErr w:type="gramStart"/>
      <w:r w:rsidRPr="00502A01">
        <w:rPr>
          <w:rFonts w:ascii="Helvetica" w:eastAsia="Times New Roman" w:hAnsi="Helvetica" w:cstheme="minorHAnsi"/>
          <w:color w:val="000000" w:themeColor="text1"/>
          <w:sz w:val="22"/>
          <w:szCs w:val="22"/>
          <w:lang w:eastAsia="en-GB"/>
        </w:rPr>
        <w:t>missing</w:t>
      </w:r>
      <w:proofErr w:type="gramEnd"/>
      <w:r w:rsidRPr="00502A01">
        <w:rPr>
          <w:rFonts w:ascii="Helvetica" w:eastAsia="Times New Roman" w:hAnsi="Helvetica" w:cstheme="minorHAnsi"/>
          <w:color w:val="000000" w:themeColor="text1"/>
          <w:sz w:val="22"/>
          <w:szCs w:val="22"/>
          <w:lang w:eastAsia="en-GB"/>
        </w:rPr>
        <w:t xml:space="preserve"> we can look to rectify this as soon as possible, but out-of-hours return trips aren't always possible. </w:t>
      </w:r>
    </w:p>
    <w:p w14:paraId="11C3F663" w14:textId="77777777" w:rsidR="00366D4E" w:rsidRPr="00502A01" w:rsidRDefault="00366D4E" w:rsidP="00366D4E">
      <w:pPr>
        <w:rPr>
          <w:rFonts w:ascii="Helvetica" w:eastAsia="Times New Roman" w:hAnsi="Helvetica" w:cstheme="minorHAnsi"/>
          <w:color w:val="000000" w:themeColor="text1"/>
          <w:sz w:val="22"/>
          <w:szCs w:val="22"/>
          <w:lang w:eastAsia="en-GB"/>
        </w:rPr>
      </w:pPr>
      <w:r w:rsidRPr="00502A01">
        <w:rPr>
          <w:rFonts w:ascii="Helvetica" w:eastAsia="Times New Roman" w:hAnsi="Helvetica" w:cstheme="minorHAnsi"/>
          <w:color w:val="000000" w:themeColor="text1"/>
          <w:sz w:val="22"/>
          <w:szCs w:val="22"/>
          <w:lang w:eastAsia="en-GB"/>
        </w:rPr>
        <w:br/>
        <w:t>Outdoor Items cannot be refunded if not used due to poor weather. </w:t>
      </w:r>
    </w:p>
    <w:p w14:paraId="3658AFEB" w14:textId="77777777" w:rsidR="00366D4E" w:rsidRPr="00502A01" w:rsidRDefault="00366D4E" w:rsidP="00366D4E">
      <w:pPr>
        <w:rPr>
          <w:rFonts w:ascii="Helvetica" w:eastAsia="Times New Roman" w:hAnsi="Helvetica" w:cstheme="minorHAnsi"/>
          <w:color w:val="000000" w:themeColor="text1"/>
          <w:sz w:val="22"/>
          <w:szCs w:val="22"/>
          <w:lang w:eastAsia="en-GB"/>
        </w:rPr>
      </w:pPr>
      <w:r w:rsidRPr="00502A01">
        <w:rPr>
          <w:rFonts w:ascii="Helvetica" w:eastAsia="Times New Roman" w:hAnsi="Helvetica" w:cstheme="minorHAnsi"/>
          <w:color w:val="000000" w:themeColor="text1"/>
          <w:sz w:val="22"/>
          <w:szCs w:val="22"/>
          <w:lang w:eastAsia="en-GB"/>
        </w:rPr>
        <w:br/>
        <w:t>Props can all be used outdoors, but rugs and soft furnishings must not be left to get saturated in wet weather. If items are returned soaked, there will be a charge for additional cleaning and drying time.</w:t>
      </w:r>
    </w:p>
    <w:p w14:paraId="46F74220" w14:textId="365D8351" w:rsidR="00366D4E" w:rsidRPr="00502A01" w:rsidRDefault="00366D4E" w:rsidP="00366D4E">
      <w:pPr>
        <w:rPr>
          <w:rFonts w:ascii="Helvetica" w:eastAsia="Times New Roman" w:hAnsi="Helvetica" w:cstheme="minorHAnsi"/>
          <w:color w:val="000000" w:themeColor="text1"/>
          <w:sz w:val="22"/>
          <w:szCs w:val="22"/>
          <w:lang w:eastAsia="en-GB"/>
        </w:rPr>
      </w:pPr>
      <w:r w:rsidRPr="00502A01">
        <w:rPr>
          <w:rFonts w:ascii="Helvetica" w:eastAsia="Times New Roman" w:hAnsi="Helvetica" w:cstheme="minorHAnsi"/>
          <w:color w:val="000000" w:themeColor="text1"/>
          <w:sz w:val="22"/>
          <w:szCs w:val="22"/>
          <w:lang w:eastAsia="en-GB"/>
        </w:rPr>
        <w:br/>
        <w:t xml:space="preserve">Items should be packed together in the original packaging </w:t>
      </w:r>
      <w:r w:rsidR="004A605A" w:rsidRPr="00502A01">
        <w:rPr>
          <w:rFonts w:ascii="Helvetica" w:eastAsia="Times New Roman" w:hAnsi="Helvetica" w:cstheme="minorHAnsi"/>
          <w:color w:val="000000" w:themeColor="text1"/>
          <w:sz w:val="22"/>
          <w:szCs w:val="22"/>
          <w:lang w:eastAsia="en-GB"/>
        </w:rPr>
        <w:t>by yourselves</w:t>
      </w:r>
      <w:r w:rsidR="00C1099A" w:rsidRPr="00502A01">
        <w:rPr>
          <w:rFonts w:ascii="Helvetica" w:eastAsia="Times New Roman" w:hAnsi="Helvetica" w:cstheme="minorHAnsi"/>
          <w:color w:val="000000" w:themeColor="text1"/>
          <w:sz w:val="22"/>
          <w:szCs w:val="22"/>
          <w:lang w:eastAsia="en-GB"/>
        </w:rPr>
        <w:t>, will all items grouped together at the venue for us</w:t>
      </w:r>
      <w:r w:rsidR="004A605A" w:rsidRPr="00502A01">
        <w:rPr>
          <w:rFonts w:ascii="Helvetica" w:eastAsia="Times New Roman" w:hAnsi="Helvetica" w:cstheme="minorHAnsi"/>
          <w:color w:val="000000" w:themeColor="text1"/>
          <w:sz w:val="22"/>
          <w:szCs w:val="22"/>
          <w:lang w:eastAsia="en-GB"/>
        </w:rPr>
        <w:t xml:space="preserve"> </w:t>
      </w:r>
      <w:r w:rsidRPr="00502A01">
        <w:rPr>
          <w:rFonts w:ascii="Helvetica" w:eastAsia="Times New Roman" w:hAnsi="Helvetica" w:cstheme="minorHAnsi"/>
          <w:color w:val="000000" w:themeColor="text1"/>
          <w:sz w:val="22"/>
          <w:szCs w:val="22"/>
          <w:lang w:eastAsia="en-GB"/>
        </w:rPr>
        <w:t xml:space="preserve">(we can agree a collection and return time nearer to </w:t>
      </w:r>
      <w:r w:rsidRPr="00502A01">
        <w:rPr>
          <w:rFonts w:ascii="Helvetica" w:eastAsia="Times New Roman" w:hAnsi="Helvetica" w:cstheme="minorHAnsi"/>
          <w:color w:val="000000" w:themeColor="text1"/>
          <w:sz w:val="22"/>
          <w:szCs w:val="22"/>
          <w:lang w:eastAsia="en-GB"/>
        </w:rPr>
        <w:lastRenderedPageBreak/>
        <w:t>your date). Original packaging and storage boxes will be charged for if not returned.</w:t>
      </w:r>
      <w:r w:rsidR="004A605A" w:rsidRPr="00502A01">
        <w:rPr>
          <w:rFonts w:ascii="Helvetica" w:eastAsia="Times New Roman" w:hAnsi="Helvetica" w:cstheme="minorHAnsi"/>
          <w:color w:val="000000" w:themeColor="text1"/>
          <w:sz w:val="22"/>
          <w:szCs w:val="22"/>
          <w:lang w:eastAsia="en-GB"/>
        </w:rPr>
        <w:t xml:space="preserve"> Storage boxes are </w:t>
      </w:r>
      <w:r w:rsidR="004A605A" w:rsidRPr="00502A01">
        <w:rPr>
          <w:rFonts w:ascii="Helvetica" w:eastAsia="Times New Roman" w:hAnsi="Helvetica" w:cstheme="minorHAnsi"/>
          <w:b/>
          <w:bCs/>
          <w:color w:val="000000" w:themeColor="text1"/>
          <w:sz w:val="22"/>
          <w:szCs w:val="22"/>
          <w:lang w:eastAsia="en-GB"/>
        </w:rPr>
        <w:t>£7.00 each</w:t>
      </w:r>
      <w:r w:rsidR="004A605A" w:rsidRPr="00502A01">
        <w:rPr>
          <w:rFonts w:ascii="Helvetica" w:eastAsia="Times New Roman" w:hAnsi="Helvetica" w:cstheme="minorHAnsi"/>
          <w:color w:val="000000" w:themeColor="text1"/>
          <w:sz w:val="22"/>
          <w:szCs w:val="22"/>
          <w:lang w:eastAsia="en-GB"/>
        </w:rPr>
        <w:t xml:space="preserve"> to replace. </w:t>
      </w:r>
    </w:p>
    <w:p w14:paraId="53476467" w14:textId="74E39948" w:rsidR="00366D4E" w:rsidRPr="00502A01" w:rsidRDefault="00366D4E" w:rsidP="00366D4E">
      <w:pPr>
        <w:rPr>
          <w:rFonts w:ascii="Helvetica" w:eastAsia="Times New Roman" w:hAnsi="Helvetica" w:cstheme="minorHAnsi"/>
          <w:color w:val="000000" w:themeColor="text1"/>
          <w:sz w:val="22"/>
          <w:szCs w:val="22"/>
          <w:lang w:eastAsia="en-GB"/>
        </w:rPr>
      </w:pPr>
    </w:p>
    <w:p w14:paraId="5A7C6580" w14:textId="5DD40F1C" w:rsidR="00366D4E" w:rsidRPr="00502A01" w:rsidRDefault="00366D4E" w:rsidP="00366D4E">
      <w:pPr>
        <w:rPr>
          <w:rFonts w:ascii="Helvetica" w:eastAsia="Times New Roman" w:hAnsi="Helvetica" w:cstheme="minorHAnsi"/>
          <w:b/>
          <w:bCs/>
          <w:color w:val="000000" w:themeColor="text1"/>
          <w:sz w:val="22"/>
          <w:szCs w:val="22"/>
          <w:lang w:eastAsia="en-GB"/>
        </w:rPr>
      </w:pPr>
      <w:r w:rsidRPr="00502A01">
        <w:rPr>
          <w:rFonts w:ascii="Helvetica" w:eastAsia="Times New Roman" w:hAnsi="Helvetica" w:cstheme="minorHAnsi"/>
          <w:b/>
          <w:bCs/>
          <w:color w:val="000000" w:themeColor="text1"/>
          <w:sz w:val="22"/>
          <w:szCs w:val="22"/>
          <w:lang w:eastAsia="en-GB"/>
        </w:rPr>
        <w:t xml:space="preserve">S T Y L I N G </w:t>
      </w:r>
    </w:p>
    <w:p w14:paraId="2B549BB6" w14:textId="67E6563A" w:rsidR="00366D4E" w:rsidRPr="00502A01" w:rsidRDefault="00366D4E" w:rsidP="00366D4E">
      <w:pPr>
        <w:rPr>
          <w:rFonts w:ascii="Helvetica" w:eastAsia="Times New Roman" w:hAnsi="Helvetica" w:cstheme="minorHAnsi"/>
          <w:color w:val="000000" w:themeColor="text1"/>
          <w:sz w:val="22"/>
          <w:szCs w:val="22"/>
          <w:lang w:eastAsia="en-GB"/>
        </w:rPr>
      </w:pPr>
    </w:p>
    <w:p w14:paraId="3D12D287" w14:textId="4809C4F9" w:rsidR="00F77034" w:rsidRPr="00502A01" w:rsidRDefault="00F77034" w:rsidP="00F77034">
      <w:pPr>
        <w:rPr>
          <w:rFonts w:ascii="Helvetica" w:eastAsia="Times New Roman" w:hAnsi="Helvetica" w:cstheme="minorHAnsi"/>
          <w:color w:val="000000" w:themeColor="text1"/>
          <w:sz w:val="22"/>
          <w:szCs w:val="22"/>
          <w:lang w:eastAsia="en-GB"/>
        </w:rPr>
      </w:pPr>
      <w:r w:rsidRPr="00502A01">
        <w:rPr>
          <w:rFonts w:ascii="Helvetica" w:eastAsia="Times New Roman" w:hAnsi="Helvetica" w:cstheme="minorHAnsi"/>
          <w:color w:val="000000" w:themeColor="text1"/>
          <w:sz w:val="22"/>
          <w:szCs w:val="22"/>
          <w:shd w:val="clear" w:color="auto" w:fill="FFFFFF"/>
          <w:lang w:eastAsia="en-GB"/>
        </w:rPr>
        <w:t>You agree to give full creative licence to the Synched Events team to style your wedding, based on previous meetings and communications together. The work will be reflective of the style and quality advertised by Synched Events.</w:t>
      </w:r>
    </w:p>
    <w:p w14:paraId="2DCAA0E0" w14:textId="518A8D16" w:rsidR="004A605A" w:rsidRPr="00502A01" w:rsidRDefault="004A605A" w:rsidP="00366D4E">
      <w:pPr>
        <w:rPr>
          <w:rFonts w:ascii="Helvetica" w:eastAsia="Times New Roman" w:hAnsi="Helvetica" w:cstheme="minorHAnsi"/>
          <w:color w:val="000000" w:themeColor="text1"/>
          <w:sz w:val="22"/>
          <w:szCs w:val="22"/>
          <w:lang w:eastAsia="en-GB"/>
        </w:rPr>
      </w:pPr>
    </w:p>
    <w:p w14:paraId="4B536B6B" w14:textId="7991DEF5" w:rsidR="004A605A" w:rsidRPr="00502A01" w:rsidRDefault="004A605A" w:rsidP="00366D4E">
      <w:pPr>
        <w:rPr>
          <w:rFonts w:ascii="Helvetica" w:eastAsia="Times New Roman" w:hAnsi="Helvetica" w:cstheme="minorHAnsi"/>
          <w:color w:val="000000" w:themeColor="text1"/>
          <w:sz w:val="22"/>
          <w:szCs w:val="22"/>
          <w:lang w:eastAsia="en-GB"/>
        </w:rPr>
      </w:pPr>
      <w:r w:rsidRPr="00502A01">
        <w:rPr>
          <w:rFonts w:ascii="Helvetica" w:eastAsia="Times New Roman" w:hAnsi="Helvetica" w:cstheme="minorHAnsi"/>
          <w:color w:val="000000" w:themeColor="text1"/>
          <w:sz w:val="22"/>
          <w:szCs w:val="22"/>
          <w:lang w:eastAsia="en-GB"/>
        </w:rPr>
        <w:t>Penny will aim to style your wedding or event personally but if for any reason she isn’t able to make the day, she calls on a team of freelancers who have worked with her previously on set ups and work to the same aesthetic</w:t>
      </w:r>
      <w:r w:rsidR="00F77034" w:rsidRPr="00502A01">
        <w:rPr>
          <w:rFonts w:ascii="Helvetica" w:eastAsia="Times New Roman" w:hAnsi="Helvetica" w:cstheme="minorHAnsi"/>
          <w:color w:val="000000" w:themeColor="text1"/>
          <w:sz w:val="22"/>
          <w:szCs w:val="22"/>
          <w:lang w:eastAsia="en-GB"/>
        </w:rPr>
        <w:t xml:space="preserve"> and </w:t>
      </w:r>
      <w:r w:rsidRPr="00502A01">
        <w:rPr>
          <w:rFonts w:ascii="Helvetica" w:eastAsia="Times New Roman" w:hAnsi="Helvetica" w:cstheme="minorHAnsi"/>
          <w:color w:val="000000" w:themeColor="text1"/>
          <w:sz w:val="22"/>
          <w:szCs w:val="22"/>
          <w:lang w:eastAsia="en-GB"/>
        </w:rPr>
        <w:t>carry out the work with the same passion and professionalism</w:t>
      </w:r>
      <w:r w:rsidR="00F77034" w:rsidRPr="00502A01">
        <w:rPr>
          <w:rFonts w:ascii="Helvetica" w:eastAsia="Times New Roman" w:hAnsi="Helvetica" w:cstheme="minorHAnsi"/>
          <w:color w:val="000000" w:themeColor="text1"/>
          <w:sz w:val="22"/>
          <w:szCs w:val="22"/>
          <w:lang w:eastAsia="en-GB"/>
        </w:rPr>
        <w:t xml:space="preserve">, being fully briefed on your day. </w:t>
      </w:r>
    </w:p>
    <w:p w14:paraId="537AC4C0" w14:textId="70DD95BD" w:rsidR="00F77034" w:rsidRPr="00502A01" w:rsidRDefault="00366D4E" w:rsidP="00366D4E">
      <w:pPr>
        <w:rPr>
          <w:rFonts w:ascii="Helvetica" w:eastAsia="Times New Roman" w:hAnsi="Helvetica" w:cstheme="minorHAnsi"/>
          <w:b/>
          <w:bCs/>
          <w:color w:val="000000" w:themeColor="text1"/>
          <w:sz w:val="22"/>
          <w:szCs w:val="22"/>
          <w:lang w:eastAsia="en-GB"/>
        </w:rPr>
      </w:pPr>
      <w:r w:rsidRPr="00502A01">
        <w:rPr>
          <w:rFonts w:ascii="Helvetica" w:eastAsia="Times New Roman" w:hAnsi="Helvetica" w:cstheme="minorHAnsi"/>
          <w:color w:val="000000" w:themeColor="text1"/>
          <w:sz w:val="22"/>
          <w:szCs w:val="22"/>
          <w:lang w:eastAsia="en-GB"/>
        </w:rPr>
        <w:br/>
      </w:r>
      <w:r w:rsidRPr="00502A01">
        <w:rPr>
          <w:rFonts w:ascii="Helvetica" w:eastAsia="Times New Roman" w:hAnsi="Helvetica" w:cstheme="minorHAnsi"/>
          <w:b/>
          <w:bCs/>
          <w:color w:val="000000" w:themeColor="text1"/>
          <w:sz w:val="22"/>
          <w:szCs w:val="22"/>
          <w:lang w:eastAsia="en-GB"/>
        </w:rPr>
        <w:t>S</w:t>
      </w:r>
      <w:r w:rsidR="00F77034" w:rsidRPr="00502A01">
        <w:rPr>
          <w:rFonts w:ascii="Helvetica" w:eastAsia="Times New Roman" w:hAnsi="Helvetica" w:cstheme="minorHAnsi"/>
          <w:b/>
          <w:bCs/>
          <w:color w:val="000000" w:themeColor="text1"/>
          <w:sz w:val="22"/>
          <w:szCs w:val="22"/>
          <w:lang w:eastAsia="en-GB"/>
        </w:rPr>
        <w:t xml:space="preserve"> </w:t>
      </w:r>
      <w:r w:rsidRPr="00502A01">
        <w:rPr>
          <w:rFonts w:ascii="Helvetica" w:eastAsia="Times New Roman" w:hAnsi="Helvetica" w:cstheme="minorHAnsi"/>
          <w:b/>
          <w:bCs/>
          <w:color w:val="000000" w:themeColor="text1"/>
          <w:sz w:val="22"/>
          <w:szCs w:val="22"/>
          <w:lang w:eastAsia="en-GB"/>
        </w:rPr>
        <w:t>I</w:t>
      </w:r>
      <w:r w:rsidR="00F77034" w:rsidRPr="00502A01">
        <w:rPr>
          <w:rFonts w:ascii="Helvetica" w:eastAsia="Times New Roman" w:hAnsi="Helvetica" w:cstheme="minorHAnsi"/>
          <w:b/>
          <w:bCs/>
          <w:color w:val="000000" w:themeColor="text1"/>
          <w:sz w:val="22"/>
          <w:szCs w:val="22"/>
          <w:lang w:eastAsia="en-GB"/>
        </w:rPr>
        <w:t xml:space="preserve"> </w:t>
      </w:r>
      <w:r w:rsidRPr="00502A01">
        <w:rPr>
          <w:rFonts w:ascii="Helvetica" w:eastAsia="Times New Roman" w:hAnsi="Helvetica" w:cstheme="minorHAnsi"/>
          <w:b/>
          <w:bCs/>
          <w:color w:val="000000" w:themeColor="text1"/>
          <w:sz w:val="22"/>
          <w:szCs w:val="22"/>
          <w:lang w:eastAsia="en-GB"/>
        </w:rPr>
        <w:t>G</w:t>
      </w:r>
      <w:r w:rsidR="00F77034" w:rsidRPr="00502A01">
        <w:rPr>
          <w:rFonts w:ascii="Helvetica" w:eastAsia="Times New Roman" w:hAnsi="Helvetica" w:cstheme="minorHAnsi"/>
          <w:b/>
          <w:bCs/>
          <w:color w:val="000000" w:themeColor="text1"/>
          <w:sz w:val="22"/>
          <w:szCs w:val="22"/>
          <w:lang w:eastAsia="en-GB"/>
        </w:rPr>
        <w:t xml:space="preserve"> </w:t>
      </w:r>
      <w:r w:rsidRPr="00502A01">
        <w:rPr>
          <w:rFonts w:ascii="Helvetica" w:eastAsia="Times New Roman" w:hAnsi="Helvetica" w:cstheme="minorHAnsi"/>
          <w:b/>
          <w:bCs/>
          <w:color w:val="000000" w:themeColor="text1"/>
          <w:sz w:val="22"/>
          <w:szCs w:val="22"/>
          <w:lang w:eastAsia="en-GB"/>
        </w:rPr>
        <w:t>N</w:t>
      </w:r>
      <w:r w:rsidR="00F77034" w:rsidRPr="00502A01">
        <w:rPr>
          <w:rFonts w:ascii="Helvetica" w:eastAsia="Times New Roman" w:hAnsi="Helvetica" w:cstheme="minorHAnsi"/>
          <w:b/>
          <w:bCs/>
          <w:color w:val="000000" w:themeColor="text1"/>
          <w:sz w:val="22"/>
          <w:szCs w:val="22"/>
          <w:lang w:eastAsia="en-GB"/>
        </w:rPr>
        <w:t xml:space="preserve"> </w:t>
      </w:r>
      <w:r w:rsidRPr="00502A01">
        <w:rPr>
          <w:rFonts w:ascii="Helvetica" w:eastAsia="Times New Roman" w:hAnsi="Helvetica" w:cstheme="minorHAnsi"/>
          <w:b/>
          <w:bCs/>
          <w:color w:val="000000" w:themeColor="text1"/>
          <w:sz w:val="22"/>
          <w:szCs w:val="22"/>
          <w:lang w:eastAsia="en-GB"/>
        </w:rPr>
        <w:t>A</w:t>
      </w:r>
      <w:r w:rsidR="00F77034" w:rsidRPr="00502A01">
        <w:rPr>
          <w:rFonts w:ascii="Helvetica" w:eastAsia="Times New Roman" w:hAnsi="Helvetica" w:cstheme="minorHAnsi"/>
          <w:b/>
          <w:bCs/>
          <w:color w:val="000000" w:themeColor="text1"/>
          <w:sz w:val="22"/>
          <w:szCs w:val="22"/>
          <w:lang w:eastAsia="en-GB"/>
        </w:rPr>
        <w:t xml:space="preserve"> </w:t>
      </w:r>
      <w:r w:rsidRPr="00502A01">
        <w:rPr>
          <w:rFonts w:ascii="Helvetica" w:eastAsia="Times New Roman" w:hAnsi="Helvetica" w:cstheme="minorHAnsi"/>
          <w:b/>
          <w:bCs/>
          <w:color w:val="000000" w:themeColor="text1"/>
          <w:sz w:val="22"/>
          <w:szCs w:val="22"/>
          <w:lang w:eastAsia="en-GB"/>
        </w:rPr>
        <w:t>G</w:t>
      </w:r>
      <w:r w:rsidR="00F77034" w:rsidRPr="00502A01">
        <w:rPr>
          <w:rFonts w:ascii="Helvetica" w:eastAsia="Times New Roman" w:hAnsi="Helvetica" w:cstheme="minorHAnsi"/>
          <w:b/>
          <w:bCs/>
          <w:color w:val="000000" w:themeColor="text1"/>
          <w:sz w:val="22"/>
          <w:szCs w:val="22"/>
          <w:lang w:eastAsia="en-GB"/>
        </w:rPr>
        <w:t xml:space="preserve"> </w:t>
      </w:r>
      <w:r w:rsidRPr="00502A01">
        <w:rPr>
          <w:rFonts w:ascii="Helvetica" w:eastAsia="Times New Roman" w:hAnsi="Helvetica" w:cstheme="minorHAnsi"/>
          <w:b/>
          <w:bCs/>
          <w:color w:val="000000" w:themeColor="text1"/>
          <w:sz w:val="22"/>
          <w:szCs w:val="22"/>
          <w:lang w:eastAsia="en-GB"/>
        </w:rPr>
        <w:t>E</w:t>
      </w:r>
    </w:p>
    <w:p w14:paraId="496C4579" w14:textId="77777777" w:rsidR="00F77034" w:rsidRPr="00502A01" w:rsidRDefault="00366D4E" w:rsidP="00366D4E">
      <w:pPr>
        <w:rPr>
          <w:rFonts w:ascii="Helvetica" w:eastAsia="Times New Roman" w:hAnsi="Helvetica" w:cstheme="minorHAnsi"/>
          <w:color w:val="000000" w:themeColor="text1"/>
          <w:sz w:val="22"/>
          <w:szCs w:val="22"/>
          <w:lang w:eastAsia="en-GB"/>
        </w:rPr>
      </w:pPr>
      <w:r w:rsidRPr="00502A01">
        <w:rPr>
          <w:rFonts w:ascii="Helvetica" w:eastAsia="Times New Roman" w:hAnsi="Helvetica" w:cstheme="minorHAnsi"/>
          <w:color w:val="000000" w:themeColor="text1"/>
          <w:sz w:val="22"/>
          <w:szCs w:val="22"/>
          <w:lang w:eastAsia="en-GB"/>
        </w:rPr>
        <w:br/>
      </w:r>
      <w:r w:rsidR="00F77034" w:rsidRPr="00502A01">
        <w:rPr>
          <w:rFonts w:ascii="Helvetica" w:eastAsia="Times New Roman" w:hAnsi="Helvetica" w:cstheme="minorHAnsi"/>
          <w:color w:val="000000" w:themeColor="text1"/>
          <w:sz w:val="22"/>
          <w:szCs w:val="22"/>
          <w:lang w:eastAsia="en-GB"/>
        </w:rPr>
        <w:t xml:space="preserve">All </w:t>
      </w:r>
      <w:r w:rsidRPr="00502A01">
        <w:rPr>
          <w:rFonts w:ascii="Helvetica" w:eastAsia="Times New Roman" w:hAnsi="Helvetica" w:cstheme="minorHAnsi"/>
          <w:color w:val="000000" w:themeColor="text1"/>
          <w:sz w:val="22"/>
          <w:szCs w:val="22"/>
          <w:lang w:eastAsia="en-GB"/>
        </w:rPr>
        <w:t xml:space="preserve">wording for signage </w:t>
      </w:r>
      <w:r w:rsidR="00F77034" w:rsidRPr="00502A01">
        <w:rPr>
          <w:rFonts w:ascii="Helvetica" w:eastAsia="Times New Roman" w:hAnsi="Helvetica" w:cstheme="minorHAnsi"/>
          <w:color w:val="000000" w:themeColor="text1"/>
          <w:sz w:val="22"/>
          <w:szCs w:val="22"/>
          <w:lang w:eastAsia="en-GB"/>
        </w:rPr>
        <w:t xml:space="preserve">to be sent </w:t>
      </w:r>
      <w:r w:rsidRPr="00502A01">
        <w:rPr>
          <w:rFonts w:ascii="Helvetica" w:eastAsia="Times New Roman" w:hAnsi="Helvetica" w:cstheme="minorHAnsi"/>
          <w:color w:val="000000" w:themeColor="text1"/>
          <w:sz w:val="22"/>
          <w:szCs w:val="22"/>
          <w:lang w:eastAsia="en-GB"/>
        </w:rPr>
        <w:t xml:space="preserve">one month before your </w:t>
      </w:r>
      <w:r w:rsidR="00F77034" w:rsidRPr="00502A01">
        <w:rPr>
          <w:rFonts w:ascii="Helvetica" w:eastAsia="Times New Roman" w:hAnsi="Helvetica" w:cstheme="minorHAnsi"/>
          <w:color w:val="000000" w:themeColor="text1"/>
          <w:sz w:val="22"/>
          <w:szCs w:val="22"/>
          <w:lang w:eastAsia="en-GB"/>
        </w:rPr>
        <w:t>event</w:t>
      </w:r>
      <w:r w:rsidRPr="00502A01">
        <w:rPr>
          <w:rFonts w:ascii="Helvetica" w:eastAsia="Times New Roman" w:hAnsi="Helvetica" w:cstheme="minorHAnsi"/>
          <w:color w:val="000000" w:themeColor="text1"/>
          <w:sz w:val="22"/>
          <w:szCs w:val="22"/>
          <w:lang w:eastAsia="en-GB"/>
        </w:rPr>
        <w:t>, with the exception of table plans</w:t>
      </w:r>
      <w:r w:rsidR="00F77034" w:rsidRPr="00502A01">
        <w:rPr>
          <w:rFonts w:ascii="Helvetica" w:eastAsia="Times New Roman" w:hAnsi="Helvetica" w:cstheme="minorHAnsi"/>
          <w:color w:val="000000" w:themeColor="text1"/>
          <w:sz w:val="22"/>
          <w:szCs w:val="22"/>
          <w:lang w:eastAsia="en-GB"/>
        </w:rPr>
        <w:t xml:space="preserve"> which can be 2 weeks before the wedding</w:t>
      </w:r>
      <w:r w:rsidRPr="00502A01">
        <w:rPr>
          <w:rFonts w:ascii="Helvetica" w:eastAsia="Times New Roman" w:hAnsi="Helvetica" w:cstheme="minorHAnsi"/>
          <w:color w:val="000000" w:themeColor="text1"/>
          <w:sz w:val="22"/>
          <w:szCs w:val="22"/>
          <w:lang w:eastAsia="en-GB"/>
        </w:rPr>
        <w:t xml:space="preserve">. </w:t>
      </w:r>
    </w:p>
    <w:p w14:paraId="2FBC475B" w14:textId="6771FC76" w:rsidR="00F77034" w:rsidRPr="00502A01" w:rsidRDefault="00F77034" w:rsidP="00366D4E">
      <w:pPr>
        <w:rPr>
          <w:rFonts w:ascii="Helvetica" w:eastAsia="Times New Roman" w:hAnsi="Helvetica" w:cstheme="minorHAnsi"/>
          <w:color w:val="000000" w:themeColor="text1"/>
          <w:sz w:val="22"/>
          <w:szCs w:val="22"/>
          <w:lang w:eastAsia="en-GB"/>
        </w:rPr>
      </w:pPr>
      <w:r w:rsidRPr="00502A01">
        <w:rPr>
          <w:rFonts w:ascii="Helvetica" w:eastAsia="Times New Roman" w:hAnsi="Helvetica" w:cstheme="minorHAnsi"/>
          <w:color w:val="000000" w:themeColor="text1"/>
          <w:sz w:val="22"/>
          <w:szCs w:val="22"/>
          <w:lang w:eastAsia="en-GB"/>
        </w:rPr>
        <w:t>Our</w:t>
      </w:r>
      <w:r w:rsidR="00366D4E" w:rsidRPr="00502A01">
        <w:rPr>
          <w:rFonts w:ascii="Helvetica" w:eastAsia="Times New Roman" w:hAnsi="Helvetica" w:cstheme="minorHAnsi"/>
          <w:color w:val="000000" w:themeColor="text1"/>
          <w:sz w:val="22"/>
          <w:szCs w:val="22"/>
          <w:lang w:eastAsia="en-GB"/>
        </w:rPr>
        <w:t xml:space="preserve"> Signage Requirements Form </w:t>
      </w:r>
      <w:r w:rsidRPr="00502A01">
        <w:rPr>
          <w:rFonts w:ascii="Helvetica" w:eastAsia="Times New Roman" w:hAnsi="Helvetica" w:cstheme="minorHAnsi"/>
          <w:color w:val="000000" w:themeColor="text1"/>
          <w:sz w:val="22"/>
          <w:szCs w:val="22"/>
          <w:lang w:eastAsia="en-GB"/>
        </w:rPr>
        <w:t xml:space="preserve">should be clear and include all information for illustrations </w:t>
      </w:r>
      <w:r w:rsidR="00C1099A" w:rsidRPr="00502A01">
        <w:rPr>
          <w:rFonts w:ascii="Helvetica" w:eastAsia="Times New Roman" w:hAnsi="Helvetica" w:cstheme="minorHAnsi"/>
          <w:color w:val="000000" w:themeColor="text1"/>
          <w:sz w:val="22"/>
          <w:szCs w:val="22"/>
          <w:lang w:eastAsia="en-GB"/>
        </w:rPr>
        <w:t>too</w:t>
      </w:r>
      <w:r w:rsidRPr="00502A01">
        <w:rPr>
          <w:rFonts w:ascii="Helvetica" w:eastAsia="Times New Roman" w:hAnsi="Helvetica" w:cstheme="minorHAnsi"/>
          <w:color w:val="000000" w:themeColor="text1"/>
          <w:sz w:val="22"/>
          <w:szCs w:val="22"/>
          <w:lang w:eastAsia="en-GB"/>
        </w:rPr>
        <w:t xml:space="preserve"> on this document as this is where the signage will be written from</w:t>
      </w:r>
      <w:r w:rsidR="00C1099A" w:rsidRPr="00502A01">
        <w:rPr>
          <w:rFonts w:ascii="Helvetica" w:eastAsia="Times New Roman" w:hAnsi="Helvetica" w:cstheme="minorHAnsi"/>
          <w:color w:val="000000" w:themeColor="text1"/>
          <w:sz w:val="22"/>
          <w:szCs w:val="22"/>
          <w:lang w:eastAsia="en-GB"/>
        </w:rPr>
        <w:t>, not from previous email chains</w:t>
      </w:r>
      <w:r w:rsidRPr="00502A01">
        <w:rPr>
          <w:rFonts w:ascii="Helvetica" w:eastAsia="Times New Roman" w:hAnsi="Helvetica" w:cstheme="minorHAnsi"/>
          <w:color w:val="000000" w:themeColor="text1"/>
          <w:sz w:val="22"/>
          <w:szCs w:val="22"/>
          <w:lang w:eastAsia="en-GB"/>
        </w:rPr>
        <w:t xml:space="preserve">. This must include table layouts for table plans with a point of reference in the room to lay them as you require. </w:t>
      </w:r>
    </w:p>
    <w:p w14:paraId="1E1748F5" w14:textId="77777777" w:rsidR="00C1099A" w:rsidRPr="00502A01" w:rsidRDefault="00C1099A" w:rsidP="00366D4E">
      <w:pPr>
        <w:rPr>
          <w:rFonts w:ascii="Helvetica" w:eastAsia="Times New Roman" w:hAnsi="Helvetica" w:cstheme="minorHAnsi"/>
          <w:color w:val="000000" w:themeColor="text1"/>
          <w:sz w:val="22"/>
          <w:szCs w:val="22"/>
          <w:lang w:eastAsia="en-GB"/>
        </w:rPr>
      </w:pPr>
    </w:p>
    <w:p w14:paraId="16B09C19" w14:textId="0C34FA46" w:rsidR="00366D4E" w:rsidRPr="00502A01" w:rsidRDefault="00F77034" w:rsidP="00366D4E">
      <w:pPr>
        <w:rPr>
          <w:rFonts w:ascii="Helvetica" w:eastAsia="Times New Roman" w:hAnsi="Helvetica" w:cstheme="minorHAnsi"/>
          <w:color w:val="000000" w:themeColor="text1"/>
          <w:sz w:val="22"/>
          <w:szCs w:val="22"/>
          <w:lang w:eastAsia="en-GB"/>
        </w:rPr>
      </w:pPr>
      <w:r w:rsidRPr="00502A01">
        <w:rPr>
          <w:rFonts w:ascii="Helvetica" w:eastAsia="Times New Roman" w:hAnsi="Helvetica" w:cstheme="minorHAnsi"/>
          <w:color w:val="000000" w:themeColor="text1"/>
          <w:sz w:val="22"/>
          <w:szCs w:val="22"/>
          <w:lang w:eastAsia="en-GB"/>
        </w:rPr>
        <w:t xml:space="preserve">Check for any </w:t>
      </w:r>
      <w:r w:rsidR="00366D4E" w:rsidRPr="00502A01">
        <w:rPr>
          <w:rFonts w:ascii="Helvetica" w:eastAsia="Times New Roman" w:hAnsi="Helvetica" w:cstheme="minorHAnsi"/>
          <w:color w:val="000000" w:themeColor="text1"/>
          <w:sz w:val="22"/>
          <w:szCs w:val="22"/>
          <w:lang w:eastAsia="en-GB"/>
        </w:rPr>
        <w:t>mistakes with spellings</w:t>
      </w:r>
      <w:r w:rsidRPr="00502A01">
        <w:rPr>
          <w:rFonts w:ascii="Helvetica" w:eastAsia="Times New Roman" w:hAnsi="Helvetica" w:cstheme="minorHAnsi"/>
          <w:color w:val="000000" w:themeColor="text1"/>
          <w:sz w:val="22"/>
          <w:szCs w:val="22"/>
          <w:lang w:eastAsia="en-GB"/>
        </w:rPr>
        <w:t xml:space="preserve"> before sending. </w:t>
      </w:r>
      <w:r w:rsidR="00C1099A" w:rsidRPr="00502A01">
        <w:rPr>
          <w:rFonts w:ascii="Helvetica" w:eastAsia="Times New Roman" w:hAnsi="Helvetica" w:cstheme="minorHAnsi"/>
          <w:color w:val="000000" w:themeColor="text1"/>
          <w:sz w:val="22"/>
          <w:szCs w:val="22"/>
          <w:lang w:eastAsia="en-GB"/>
        </w:rPr>
        <w:t xml:space="preserve">We will always change obvious spellings, but names are copied exactly as I receive them. </w:t>
      </w:r>
    </w:p>
    <w:p w14:paraId="7AEB869D" w14:textId="38982FC5" w:rsidR="00F77034" w:rsidRPr="00502A01" w:rsidRDefault="00F77034" w:rsidP="00366D4E">
      <w:pPr>
        <w:rPr>
          <w:rFonts w:ascii="Helvetica" w:eastAsia="Times New Roman" w:hAnsi="Helvetica" w:cstheme="minorHAnsi"/>
          <w:color w:val="000000" w:themeColor="text1"/>
          <w:sz w:val="22"/>
          <w:szCs w:val="22"/>
          <w:lang w:eastAsia="en-GB"/>
        </w:rPr>
      </w:pPr>
    </w:p>
    <w:p w14:paraId="416D606C" w14:textId="703DEE1B" w:rsidR="00F77034" w:rsidRPr="00502A01" w:rsidRDefault="00F77034" w:rsidP="00366D4E">
      <w:pPr>
        <w:rPr>
          <w:rFonts w:ascii="Helvetica" w:eastAsia="Times New Roman" w:hAnsi="Helvetica" w:cstheme="minorHAnsi"/>
          <w:b/>
          <w:bCs/>
          <w:color w:val="000000" w:themeColor="text1"/>
          <w:sz w:val="22"/>
          <w:szCs w:val="22"/>
          <w:lang w:eastAsia="en-GB"/>
        </w:rPr>
      </w:pPr>
      <w:r w:rsidRPr="00502A01">
        <w:rPr>
          <w:rFonts w:ascii="Helvetica" w:eastAsia="Times New Roman" w:hAnsi="Helvetica" w:cstheme="minorHAnsi"/>
          <w:b/>
          <w:bCs/>
          <w:color w:val="000000" w:themeColor="text1"/>
          <w:sz w:val="22"/>
          <w:szCs w:val="22"/>
          <w:lang w:eastAsia="en-GB"/>
        </w:rPr>
        <w:t xml:space="preserve">C A N C E L A T I O N </w:t>
      </w:r>
    </w:p>
    <w:p w14:paraId="43F0634D" w14:textId="2E3A5DBD" w:rsidR="00366D4E" w:rsidRPr="00502A01" w:rsidRDefault="00366D4E">
      <w:pPr>
        <w:rPr>
          <w:rFonts w:ascii="Helvetica" w:hAnsi="Helvetica" w:cstheme="minorHAnsi"/>
          <w:color w:val="000000" w:themeColor="text1"/>
          <w:sz w:val="22"/>
          <w:szCs w:val="22"/>
        </w:rPr>
      </w:pPr>
    </w:p>
    <w:p w14:paraId="102AEC36" w14:textId="69EBEB1F" w:rsidR="004A605A" w:rsidRPr="00502A01" w:rsidRDefault="004A605A" w:rsidP="004A605A">
      <w:pPr>
        <w:rPr>
          <w:rFonts w:ascii="Helvetica" w:hAnsi="Helvetica" w:cstheme="minorHAnsi"/>
          <w:color w:val="000000" w:themeColor="text1"/>
          <w:sz w:val="22"/>
          <w:szCs w:val="22"/>
        </w:rPr>
      </w:pPr>
      <w:r w:rsidRPr="00502A01">
        <w:rPr>
          <w:rFonts w:ascii="Helvetica" w:hAnsi="Helvetica" w:cstheme="minorHAnsi"/>
          <w:color w:val="000000" w:themeColor="text1"/>
          <w:sz w:val="22"/>
          <w:szCs w:val="22"/>
        </w:rPr>
        <w:t xml:space="preserve">We regret that in the event of cancellation of your order after </w:t>
      </w:r>
      <w:r w:rsidR="00C1099A" w:rsidRPr="00502A01">
        <w:rPr>
          <w:rFonts w:ascii="Helvetica" w:hAnsi="Helvetica" w:cstheme="minorHAnsi"/>
          <w:color w:val="000000" w:themeColor="text1"/>
          <w:sz w:val="22"/>
          <w:szCs w:val="22"/>
        </w:rPr>
        <w:t xml:space="preserve">the </w:t>
      </w:r>
      <w:r w:rsidRPr="00502A01">
        <w:rPr>
          <w:rFonts w:ascii="Helvetica" w:hAnsi="Helvetica" w:cstheme="minorHAnsi"/>
          <w:color w:val="000000" w:themeColor="text1"/>
          <w:sz w:val="22"/>
          <w:szCs w:val="22"/>
        </w:rPr>
        <w:t>booking fee is made, a refund is not possible and</w:t>
      </w:r>
      <w:r w:rsidR="00F77034" w:rsidRPr="00502A01">
        <w:rPr>
          <w:rFonts w:ascii="Helvetica" w:hAnsi="Helvetica" w:cstheme="minorHAnsi"/>
          <w:color w:val="000000" w:themeColor="text1"/>
          <w:sz w:val="22"/>
          <w:szCs w:val="22"/>
        </w:rPr>
        <w:t xml:space="preserve"> </w:t>
      </w:r>
      <w:r w:rsidRPr="00502A01">
        <w:rPr>
          <w:rFonts w:ascii="Helvetica" w:hAnsi="Helvetica" w:cstheme="minorHAnsi"/>
          <w:color w:val="000000" w:themeColor="text1"/>
          <w:sz w:val="22"/>
          <w:szCs w:val="22"/>
        </w:rPr>
        <w:t>cancellation once any monies have been paid during the lead up to the event, no refunds will be made. If cancellations are</w:t>
      </w:r>
      <w:r w:rsidR="00F77034" w:rsidRPr="00502A01">
        <w:rPr>
          <w:rFonts w:ascii="Helvetica" w:hAnsi="Helvetica" w:cstheme="minorHAnsi"/>
          <w:color w:val="000000" w:themeColor="text1"/>
          <w:sz w:val="22"/>
          <w:szCs w:val="22"/>
        </w:rPr>
        <w:t xml:space="preserve"> </w:t>
      </w:r>
      <w:r w:rsidRPr="00502A01">
        <w:rPr>
          <w:rFonts w:ascii="Helvetica" w:hAnsi="Helvetica" w:cstheme="minorHAnsi"/>
          <w:color w:val="000000" w:themeColor="text1"/>
          <w:sz w:val="22"/>
          <w:szCs w:val="22"/>
        </w:rPr>
        <w:t>made within 6</w:t>
      </w:r>
      <w:r w:rsidR="00C1099A" w:rsidRPr="00502A01">
        <w:rPr>
          <w:rFonts w:ascii="Helvetica" w:hAnsi="Helvetica" w:cstheme="minorHAnsi"/>
          <w:color w:val="000000" w:themeColor="text1"/>
          <w:sz w:val="22"/>
          <w:szCs w:val="22"/>
        </w:rPr>
        <w:t xml:space="preserve"> </w:t>
      </w:r>
      <w:r w:rsidRPr="00502A01">
        <w:rPr>
          <w:rFonts w:ascii="Helvetica" w:hAnsi="Helvetica" w:cstheme="minorHAnsi"/>
          <w:color w:val="000000" w:themeColor="text1"/>
          <w:sz w:val="22"/>
          <w:szCs w:val="22"/>
        </w:rPr>
        <w:t>months of your events the following payments will need to be paid 6 months</w:t>
      </w:r>
      <w:r w:rsidR="00C1099A" w:rsidRPr="00502A01">
        <w:rPr>
          <w:rFonts w:ascii="Helvetica" w:hAnsi="Helvetica" w:cstheme="minorHAnsi"/>
          <w:color w:val="000000" w:themeColor="text1"/>
          <w:sz w:val="22"/>
          <w:szCs w:val="22"/>
        </w:rPr>
        <w:t xml:space="preserve"> </w:t>
      </w:r>
      <w:r w:rsidRPr="00502A01">
        <w:rPr>
          <w:rFonts w:ascii="Helvetica" w:hAnsi="Helvetica" w:cstheme="minorHAnsi"/>
          <w:color w:val="000000" w:themeColor="text1"/>
          <w:sz w:val="22"/>
          <w:szCs w:val="22"/>
        </w:rPr>
        <w:t>- 50% of your invoice, 3</w:t>
      </w:r>
      <w:r w:rsidR="00C1099A" w:rsidRPr="00502A01">
        <w:rPr>
          <w:rFonts w:ascii="Helvetica" w:hAnsi="Helvetica" w:cstheme="minorHAnsi"/>
          <w:color w:val="000000" w:themeColor="text1"/>
          <w:sz w:val="22"/>
          <w:szCs w:val="22"/>
        </w:rPr>
        <w:t xml:space="preserve"> </w:t>
      </w:r>
      <w:r w:rsidRPr="00502A01">
        <w:rPr>
          <w:rFonts w:ascii="Helvetica" w:hAnsi="Helvetica" w:cstheme="minorHAnsi"/>
          <w:color w:val="000000" w:themeColor="text1"/>
          <w:sz w:val="22"/>
          <w:szCs w:val="22"/>
        </w:rPr>
        <w:t>months</w:t>
      </w:r>
      <w:r w:rsidR="00F77034" w:rsidRPr="00502A01">
        <w:rPr>
          <w:rFonts w:ascii="Helvetica" w:hAnsi="Helvetica" w:cstheme="minorHAnsi"/>
          <w:color w:val="000000" w:themeColor="text1"/>
          <w:sz w:val="22"/>
          <w:szCs w:val="22"/>
        </w:rPr>
        <w:t xml:space="preserve"> </w:t>
      </w:r>
      <w:r w:rsidRPr="00502A01">
        <w:rPr>
          <w:rFonts w:ascii="Helvetica" w:hAnsi="Helvetica" w:cstheme="minorHAnsi"/>
          <w:color w:val="000000" w:themeColor="text1"/>
          <w:sz w:val="22"/>
          <w:szCs w:val="22"/>
        </w:rPr>
        <w:t>75% of your invoice, 1 month 100% of your invoice.</w:t>
      </w:r>
    </w:p>
    <w:p w14:paraId="74F1A3AD" w14:textId="75210CF8" w:rsidR="00F77034" w:rsidRPr="00502A01" w:rsidRDefault="00F77034" w:rsidP="004A605A">
      <w:pPr>
        <w:rPr>
          <w:rFonts w:ascii="Helvetica" w:hAnsi="Helvetica" w:cstheme="minorHAnsi"/>
          <w:color w:val="000000" w:themeColor="text1"/>
          <w:sz w:val="22"/>
          <w:szCs w:val="22"/>
        </w:rPr>
      </w:pPr>
    </w:p>
    <w:p w14:paraId="4D2CE32A" w14:textId="34E06E16" w:rsidR="00F77034" w:rsidRPr="00502A01" w:rsidRDefault="00F77034" w:rsidP="00F77034">
      <w:pPr>
        <w:rPr>
          <w:rFonts w:ascii="Helvetica" w:eastAsia="Times New Roman" w:hAnsi="Helvetica" w:cstheme="minorHAnsi"/>
          <w:color w:val="000000" w:themeColor="text1"/>
          <w:sz w:val="22"/>
          <w:szCs w:val="22"/>
          <w:lang w:eastAsia="en-GB"/>
        </w:rPr>
      </w:pPr>
      <w:r w:rsidRPr="00502A01">
        <w:rPr>
          <w:rFonts w:ascii="Helvetica" w:eastAsia="Times New Roman" w:hAnsi="Helvetica" w:cstheme="minorHAnsi"/>
          <w:color w:val="000000" w:themeColor="text1"/>
          <w:sz w:val="22"/>
          <w:szCs w:val="22"/>
          <w:lang w:eastAsia="en-GB"/>
        </w:rPr>
        <w:t>Synched Events Studio accepts no liability for redress beyond that of a full or partial refund, at our discretion, of any monies paid to us, should events beyond our control prevent our delivering your wedding décor on the appointed day or by the appointed time.</w:t>
      </w:r>
    </w:p>
    <w:p w14:paraId="20EC1CA8" w14:textId="1D142AA1" w:rsidR="00E443C6" w:rsidRPr="00502A01" w:rsidRDefault="00E443C6" w:rsidP="00F77034">
      <w:pPr>
        <w:rPr>
          <w:rFonts w:ascii="Helvetica" w:eastAsia="Times New Roman" w:hAnsi="Helvetica" w:cstheme="minorHAnsi"/>
          <w:color w:val="000000" w:themeColor="text1"/>
          <w:sz w:val="22"/>
          <w:szCs w:val="22"/>
          <w:lang w:eastAsia="en-GB"/>
        </w:rPr>
      </w:pPr>
    </w:p>
    <w:p w14:paraId="29B434E9" w14:textId="5F2DCA2C" w:rsidR="00E443C6" w:rsidRPr="00502A01" w:rsidRDefault="00E443C6" w:rsidP="00F77034">
      <w:pPr>
        <w:rPr>
          <w:rFonts w:ascii="Helvetica" w:eastAsia="Times New Roman" w:hAnsi="Helvetica" w:cstheme="minorHAnsi"/>
          <w:b/>
          <w:bCs/>
          <w:color w:val="000000" w:themeColor="text1"/>
          <w:sz w:val="22"/>
          <w:szCs w:val="22"/>
          <w:lang w:eastAsia="en-GB"/>
        </w:rPr>
      </w:pPr>
      <w:r w:rsidRPr="00502A01">
        <w:rPr>
          <w:rFonts w:ascii="Helvetica" w:eastAsia="Times New Roman" w:hAnsi="Helvetica" w:cstheme="minorHAnsi"/>
          <w:b/>
          <w:bCs/>
          <w:color w:val="000000" w:themeColor="text1"/>
          <w:sz w:val="22"/>
          <w:szCs w:val="22"/>
          <w:lang w:eastAsia="en-GB"/>
        </w:rPr>
        <w:t xml:space="preserve">D A T A   P R O T E C T I O N </w:t>
      </w:r>
    </w:p>
    <w:p w14:paraId="7AB1D9D0" w14:textId="05173A61" w:rsidR="00E443C6" w:rsidRPr="00502A01" w:rsidRDefault="00E443C6" w:rsidP="00F77034">
      <w:pPr>
        <w:rPr>
          <w:rFonts w:ascii="Helvetica" w:eastAsia="Times New Roman" w:hAnsi="Helvetica" w:cstheme="minorHAnsi"/>
          <w:color w:val="000000" w:themeColor="text1"/>
          <w:sz w:val="22"/>
          <w:szCs w:val="22"/>
          <w:lang w:eastAsia="en-GB"/>
        </w:rPr>
      </w:pPr>
    </w:p>
    <w:p w14:paraId="67275442" w14:textId="51E152E9" w:rsidR="00E443C6" w:rsidRPr="00502A01" w:rsidRDefault="00E443C6" w:rsidP="00F77034">
      <w:pPr>
        <w:rPr>
          <w:rFonts w:ascii="Helvetica" w:eastAsia="Times New Roman" w:hAnsi="Helvetica" w:cstheme="minorHAnsi"/>
          <w:color w:val="000000" w:themeColor="text1"/>
          <w:sz w:val="22"/>
          <w:szCs w:val="22"/>
          <w:lang w:eastAsia="en-GB"/>
        </w:rPr>
      </w:pPr>
      <w:r w:rsidRPr="00502A01">
        <w:rPr>
          <w:rFonts w:ascii="Helvetica" w:eastAsia="Times New Roman" w:hAnsi="Helvetica" w:cstheme="minorHAnsi"/>
          <w:color w:val="000000" w:themeColor="text1"/>
          <w:sz w:val="22"/>
          <w:szCs w:val="22"/>
          <w:lang w:eastAsia="en-GB"/>
        </w:rPr>
        <w:t xml:space="preserve">We store client names, contact details and information about your event privately and will not share these with any other business or organisation. </w:t>
      </w:r>
    </w:p>
    <w:p w14:paraId="0FFB804E" w14:textId="433B4D76" w:rsidR="00F77034" w:rsidRPr="00502A01" w:rsidRDefault="00F77034" w:rsidP="004A605A">
      <w:pPr>
        <w:rPr>
          <w:rFonts w:ascii="Helvetica" w:hAnsi="Helvetica" w:cstheme="minorHAnsi"/>
          <w:color w:val="000000" w:themeColor="text1"/>
          <w:sz w:val="22"/>
          <w:szCs w:val="22"/>
        </w:rPr>
      </w:pPr>
    </w:p>
    <w:p w14:paraId="55177FD5" w14:textId="77777777" w:rsidR="00E443C6" w:rsidRPr="00502A01" w:rsidRDefault="00E443C6" w:rsidP="004A605A">
      <w:pPr>
        <w:rPr>
          <w:rFonts w:ascii="Helvetica" w:hAnsi="Helvetica" w:cstheme="minorHAnsi"/>
          <w:color w:val="000000" w:themeColor="text1"/>
          <w:sz w:val="22"/>
          <w:szCs w:val="22"/>
        </w:rPr>
      </w:pPr>
    </w:p>
    <w:p w14:paraId="62EF43C0" w14:textId="10070042" w:rsidR="00F77034" w:rsidRPr="00502A01" w:rsidRDefault="00F77034" w:rsidP="004A605A">
      <w:pPr>
        <w:rPr>
          <w:rFonts w:ascii="Helvetica" w:hAnsi="Helvetica" w:cstheme="minorHAnsi"/>
          <w:color w:val="000000" w:themeColor="text1"/>
          <w:sz w:val="22"/>
          <w:szCs w:val="22"/>
        </w:rPr>
      </w:pPr>
    </w:p>
    <w:p w14:paraId="77A19FD7" w14:textId="103CD43E" w:rsidR="00F77034" w:rsidRPr="00502A01" w:rsidRDefault="00F77034" w:rsidP="004A605A">
      <w:pPr>
        <w:rPr>
          <w:rFonts w:ascii="Helvetica" w:hAnsi="Helvetica" w:cstheme="minorHAnsi"/>
          <w:color w:val="000000" w:themeColor="text1"/>
          <w:sz w:val="22"/>
          <w:szCs w:val="22"/>
        </w:rPr>
      </w:pPr>
      <w:r w:rsidRPr="00502A01">
        <w:rPr>
          <w:rFonts w:ascii="Helvetica" w:hAnsi="Helvetica" w:cstheme="minorHAnsi"/>
          <w:color w:val="000000" w:themeColor="text1"/>
          <w:sz w:val="22"/>
          <w:szCs w:val="22"/>
        </w:rPr>
        <w:t>Signed……………………….</w:t>
      </w:r>
    </w:p>
    <w:p w14:paraId="08A70886" w14:textId="665A42AF" w:rsidR="00F77034" w:rsidRPr="00502A01" w:rsidRDefault="00F77034" w:rsidP="004A605A">
      <w:pPr>
        <w:rPr>
          <w:rFonts w:ascii="Helvetica" w:hAnsi="Helvetica" w:cstheme="minorHAnsi"/>
          <w:color w:val="000000" w:themeColor="text1"/>
          <w:sz w:val="22"/>
          <w:szCs w:val="22"/>
        </w:rPr>
      </w:pPr>
      <w:r w:rsidRPr="00502A01">
        <w:rPr>
          <w:rFonts w:ascii="Helvetica" w:hAnsi="Helvetica" w:cstheme="minorHAnsi"/>
          <w:color w:val="000000" w:themeColor="text1"/>
          <w:sz w:val="22"/>
          <w:szCs w:val="22"/>
        </w:rPr>
        <w:t>Date …………………………</w:t>
      </w:r>
    </w:p>
    <w:sectPr w:rsidR="00F77034" w:rsidRPr="00502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4E"/>
    <w:rsid w:val="00366D4E"/>
    <w:rsid w:val="004A605A"/>
    <w:rsid w:val="00502A01"/>
    <w:rsid w:val="005829DF"/>
    <w:rsid w:val="00933C5B"/>
    <w:rsid w:val="00C1099A"/>
    <w:rsid w:val="00E443C6"/>
    <w:rsid w:val="00F77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9D1903"/>
  <w15:chartTrackingRefBased/>
  <w15:docId w15:val="{4A01C0D0-A3B1-6C46-A52B-293AD152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443C6"/>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6D4E"/>
  </w:style>
  <w:style w:type="character" w:customStyle="1" w:styleId="Heading4Char">
    <w:name w:val="Heading 4 Char"/>
    <w:basedOn w:val="DefaultParagraphFont"/>
    <w:link w:val="Heading4"/>
    <w:uiPriority w:val="9"/>
    <w:rsid w:val="00E443C6"/>
    <w:rPr>
      <w:rFonts w:ascii="Times New Roman" w:eastAsia="Times New Roman" w:hAnsi="Times New Roman" w:cs="Times New Roman"/>
      <w:b/>
      <w:bCs/>
      <w:lang w:eastAsia="en-GB"/>
    </w:rPr>
  </w:style>
  <w:style w:type="character" w:styleId="Strong">
    <w:name w:val="Strong"/>
    <w:basedOn w:val="DefaultParagraphFont"/>
    <w:uiPriority w:val="22"/>
    <w:qFormat/>
    <w:rsid w:val="00E443C6"/>
    <w:rPr>
      <w:b/>
      <w:bCs/>
    </w:rPr>
  </w:style>
  <w:style w:type="paragraph" w:styleId="NormalWeb">
    <w:name w:val="Normal (Web)"/>
    <w:basedOn w:val="Normal"/>
    <w:uiPriority w:val="99"/>
    <w:semiHidden/>
    <w:unhideWhenUsed/>
    <w:rsid w:val="00E443C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6406">
      <w:bodyDiv w:val="1"/>
      <w:marLeft w:val="0"/>
      <w:marRight w:val="0"/>
      <w:marTop w:val="0"/>
      <w:marBottom w:val="0"/>
      <w:divBdr>
        <w:top w:val="none" w:sz="0" w:space="0" w:color="auto"/>
        <w:left w:val="none" w:sz="0" w:space="0" w:color="auto"/>
        <w:bottom w:val="none" w:sz="0" w:space="0" w:color="auto"/>
        <w:right w:val="none" w:sz="0" w:space="0" w:color="auto"/>
      </w:divBdr>
      <w:divsChild>
        <w:div w:id="1441072903">
          <w:marLeft w:val="0"/>
          <w:marRight w:val="0"/>
          <w:marTop w:val="0"/>
          <w:marBottom w:val="0"/>
          <w:divBdr>
            <w:top w:val="none" w:sz="0" w:space="0" w:color="auto"/>
            <w:left w:val="none" w:sz="0" w:space="0" w:color="auto"/>
            <w:bottom w:val="none" w:sz="0" w:space="0" w:color="auto"/>
            <w:right w:val="none" w:sz="0" w:space="0" w:color="auto"/>
          </w:divBdr>
        </w:div>
        <w:div w:id="410389525">
          <w:marLeft w:val="0"/>
          <w:marRight w:val="0"/>
          <w:marTop w:val="0"/>
          <w:marBottom w:val="0"/>
          <w:divBdr>
            <w:top w:val="none" w:sz="0" w:space="0" w:color="auto"/>
            <w:left w:val="none" w:sz="0" w:space="0" w:color="auto"/>
            <w:bottom w:val="none" w:sz="0" w:space="0" w:color="auto"/>
            <w:right w:val="none" w:sz="0" w:space="0" w:color="auto"/>
          </w:divBdr>
        </w:div>
      </w:divsChild>
    </w:div>
    <w:div w:id="1628463557">
      <w:bodyDiv w:val="1"/>
      <w:marLeft w:val="0"/>
      <w:marRight w:val="0"/>
      <w:marTop w:val="0"/>
      <w:marBottom w:val="0"/>
      <w:divBdr>
        <w:top w:val="none" w:sz="0" w:space="0" w:color="auto"/>
        <w:left w:val="none" w:sz="0" w:space="0" w:color="auto"/>
        <w:bottom w:val="none" w:sz="0" w:space="0" w:color="auto"/>
        <w:right w:val="none" w:sz="0" w:space="0" w:color="auto"/>
      </w:divBdr>
    </w:div>
    <w:div w:id="18571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2023-02-08T22:30:00Z</dcterms:created>
  <dcterms:modified xsi:type="dcterms:W3CDTF">2023-04-09T09:11:00Z</dcterms:modified>
</cp:coreProperties>
</file>